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12"/>
        <w:gridCol w:w="1260"/>
        <w:gridCol w:w="36"/>
        <w:gridCol w:w="378"/>
        <w:gridCol w:w="2682"/>
        <w:gridCol w:w="236"/>
        <w:gridCol w:w="88"/>
        <w:gridCol w:w="1566"/>
        <w:gridCol w:w="612"/>
        <w:gridCol w:w="1674"/>
      </w:tblGrid>
      <w:tr w:rsidR="00DC21CF" w:rsidRPr="003F48EF" w:rsidTr="001C0AA7">
        <w:trPr>
          <w:tblHeader/>
          <w:jc w:val="center"/>
        </w:trPr>
        <w:tc>
          <w:tcPr>
            <w:tcW w:w="1908" w:type="dxa"/>
            <w:gridSpan w:val="3"/>
          </w:tcPr>
          <w:p w:rsidR="00DC21CF" w:rsidRPr="003F48EF" w:rsidRDefault="00DC21CF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RE 60-1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:rsidR="00DC21CF" w:rsidRPr="003F48EF" w:rsidRDefault="00DC21CF" w:rsidP="003F48EF">
            <w:pPr>
              <w:jc w:val="center"/>
              <w:rPr>
                <w:rFonts w:ascii="Times New Roman" w:hAnsi="Times New Roman"/>
                <w:b/>
              </w:rPr>
            </w:pPr>
            <w:r w:rsidRPr="003F48EF">
              <w:rPr>
                <w:rFonts w:ascii="Times New Roman" w:hAnsi="Times New Roman"/>
                <w:b/>
              </w:rPr>
              <w:t>NEGOTIATOR NOTES</w:t>
            </w:r>
          </w:p>
        </w:tc>
        <w:tc>
          <w:tcPr>
            <w:tcW w:w="2502" w:type="dxa"/>
            <w:gridSpan w:val="4"/>
          </w:tcPr>
          <w:p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C/R/S</w:t>
            </w: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:rsidR="00DC21CF" w:rsidRPr="003F48EF" w:rsidRDefault="00DC6016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fldChar w:fldCharType="begin">
                <w:ffData>
                  <w:name w:val="CRS"/>
                  <w:enabled/>
                  <w:calcOnExit/>
                  <w:textInput/>
                </w:ffData>
              </w:fldChar>
            </w:r>
            <w:bookmarkStart w:id="0" w:name="CRS"/>
            <w:r w:rsidRPr="003F48EF">
              <w:rPr>
                <w:rFonts w:ascii="Times New Roman" w:hAnsi="Times New Roman"/>
              </w:rPr>
              <w:instrText xml:space="preserve"> FORMTEXT </w:instrText>
            </w:r>
            <w:r w:rsidRPr="003F48EF">
              <w:rPr>
                <w:rFonts w:ascii="Times New Roman" w:hAnsi="Times New Roman"/>
              </w:rPr>
            </w:r>
            <w:r w:rsidRPr="003F48EF">
              <w:rPr>
                <w:rFonts w:ascii="Times New Roman" w:hAnsi="Times New Roman"/>
              </w:rPr>
              <w:fldChar w:fldCharType="separate"/>
            </w:r>
            <w:r w:rsidR="001C0AA7">
              <w:rPr>
                <w:rFonts w:ascii="Times New Roman" w:hAnsi="Times New Roman"/>
                <w:noProof/>
              </w:rPr>
              <w:t>FAI-037-06.10</w:t>
            </w:r>
            <w:r w:rsidRPr="003F48EF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DC21CF" w:rsidRPr="003F48EF" w:rsidTr="001C0AA7">
        <w:trPr>
          <w:tblHeader/>
          <w:jc w:val="center"/>
        </w:trPr>
        <w:tc>
          <w:tcPr>
            <w:tcW w:w="1908" w:type="dxa"/>
            <w:gridSpan w:val="3"/>
          </w:tcPr>
          <w:p w:rsidR="00DC21CF" w:rsidRPr="003F48EF" w:rsidRDefault="00604AD0" w:rsidP="0094684E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 xml:space="preserve">Rev. </w:t>
            </w:r>
            <w:r w:rsidR="003B2AFF">
              <w:rPr>
                <w:rFonts w:ascii="Times New Roman" w:hAnsi="Times New Roman"/>
              </w:rPr>
              <w:t>0</w:t>
            </w:r>
            <w:r w:rsidR="0094684E">
              <w:rPr>
                <w:rFonts w:ascii="Times New Roman" w:hAnsi="Times New Roman"/>
              </w:rPr>
              <w:t>1</w:t>
            </w:r>
            <w:r w:rsidR="003B2AFF">
              <w:rPr>
                <w:rFonts w:ascii="Times New Roman" w:hAnsi="Times New Roman"/>
              </w:rPr>
              <w:t>/20</w:t>
            </w:r>
            <w:r w:rsidR="0094684E">
              <w:rPr>
                <w:rFonts w:ascii="Times New Roman" w:hAnsi="Times New Roman"/>
              </w:rPr>
              <w:t>10</w:t>
            </w:r>
          </w:p>
        </w:tc>
        <w:tc>
          <w:tcPr>
            <w:tcW w:w="3060" w:type="dxa"/>
            <w:gridSpan w:val="2"/>
            <w:vMerge/>
          </w:tcPr>
          <w:p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2502" w:type="dxa"/>
            <w:gridSpan w:val="4"/>
          </w:tcPr>
          <w:p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PARCEL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C21CF" w:rsidRPr="003F48EF" w:rsidRDefault="007E4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ARCEL"/>
                  <w:enabled/>
                  <w:calcOnExit/>
                  <w:textInput/>
                </w:ffData>
              </w:fldChar>
            </w:r>
            <w:bookmarkStart w:id="1" w:name="PARCEL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1C0AA7">
              <w:rPr>
                <w:rFonts w:ascii="Times New Roman" w:hAnsi="Times New Roman"/>
                <w:noProof/>
              </w:rPr>
              <w:t>015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 w:rsidR="009C6334">
              <w:rPr>
                <w:rFonts w:ascii="Times New Roman" w:hAnsi="Times New Roman"/>
              </w:rPr>
              <w:t>-</w:t>
            </w:r>
            <w:r w:rsidR="009C6334">
              <w:rPr>
                <w:rFonts w:ascii="Times New Roman" w:hAnsi="Times New Roman"/>
              </w:rPr>
              <w:fldChar w:fldCharType="begin">
                <w:ffData>
                  <w:name w:val="SUFFIX"/>
                  <w:enabled/>
                  <w:calcOnExit w:val="0"/>
                  <w:textInput/>
                </w:ffData>
              </w:fldChar>
            </w:r>
            <w:bookmarkStart w:id="2" w:name="SUFFIX"/>
            <w:r w:rsidR="009C6334">
              <w:rPr>
                <w:rFonts w:ascii="Times New Roman" w:hAnsi="Times New Roman"/>
              </w:rPr>
              <w:instrText xml:space="preserve"> FORMTEXT </w:instrText>
            </w:r>
            <w:r w:rsidR="009C6334">
              <w:rPr>
                <w:rFonts w:ascii="Times New Roman" w:hAnsi="Times New Roman"/>
              </w:rPr>
            </w:r>
            <w:r w:rsidR="009C6334">
              <w:rPr>
                <w:rFonts w:ascii="Times New Roman" w:hAnsi="Times New Roman"/>
              </w:rPr>
              <w:fldChar w:fldCharType="separate"/>
            </w:r>
            <w:r w:rsidR="001C0AA7">
              <w:rPr>
                <w:rFonts w:ascii="Times New Roman" w:hAnsi="Times New Roman"/>
                <w:noProof/>
              </w:rPr>
              <w:t>SH</w:t>
            </w:r>
            <w:r w:rsidR="009C6334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DC21CF" w:rsidRPr="003F48EF" w:rsidTr="001C0AA7">
        <w:trPr>
          <w:tblHeader/>
          <w:jc w:val="center"/>
        </w:trPr>
        <w:tc>
          <w:tcPr>
            <w:tcW w:w="1908" w:type="dxa"/>
            <w:gridSpan w:val="3"/>
          </w:tcPr>
          <w:p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2"/>
            <w:vMerge/>
          </w:tcPr>
          <w:p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2502" w:type="dxa"/>
            <w:gridSpan w:val="4"/>
          </w:tcPr>
          <w:p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PID No.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DC21CF" w:rsidRPr="003F48EF" w:rsidRDefault="007E4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ID"/>
                  <w:enabled/>
                  <w:calcOnExit/>
                  <w:textInput/>
                </w:ffData>
              </w:fldChar>
            </w:r>
            <w:bookmarkStart w:id="3" w:name="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1C0AA7">
              <w:rPr>
                <w:rFonts w:ascii="Times New Roman" w:hAnsi="Times New Roman"/>
                <w:noProof/>
              </w:rPr>
              <w:t>110412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6F1C8A" w:rsidRPr="003F48EF" w:rsidTr="001C0AA7">
        <w:trPr>
          <w:tblHeader/>
          <w:jc w:val="center"/>
        </w:trPr>
        <w:tc>
          <w:tcPr>
            <w:tcW w:w="1908" w:type="dxa"/>
            <w:gridSpan w:val="3"/>
          </w:tcPr>
          <w:p w:rsidR="006F1C8A" w:rsidRPr="003F48EF" w:rsidRDefault="006F1C8A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2"/>
          </w:tcPr>
          <w:p w:rsidR="006F1C8A" w:rsidRPr="003F48EF" w:rsidRDefault="006F1C8A">
            <w:pPr>
              <w:rPr>
                <w:rFonts w:ascii="Times New Roman" w:hAnsi="Times New Roman"/>
              </w:rPr>
            </w:pPr>
          </w:p>
        </w:tc>
        <w:tc>
          <w:tcPr>
            <w:tcW w:w="2502" w:type="dxa"/>
            <w:gridSpan w:val="4"/>
          </w:tcPr>
          <w:p w:rsidR="006F1C8A" w:rsidRPr="003F48EF" w:rsidRDefault="00324645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FEDERAL PROJECT No.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:rsidR="006F1C8A" w:rsidRPr="003F48EF" w:rsidRDefault="007E4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FPN"/>
                  <w:enabled/>
                  <w:calcOnExit/>
                  <w:textInput/>
                </w:ffData>
              </w:fldChar>
            </w:r>
            <w:bookmarkStart w:id="4" w:name="FPN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1C0AA7">
              <w:rPr>
                <w:rFonts w:ascii="Times New Roman" w:hAnsi="Times New Roman"/>
                <w:noProof/>
              </w:rPr>
              <w:t>E191296/450049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  <w:tr w:rsidR="00B259C9" w:rsidRPr="003F48EF" w:rsidTr="001C0AA7">
        <w:trPr>
          <w:tblHeader/>
          <w:jc w:val="center"/>
        </w:trPr>
        <w:tc>
          <w:tcPr>
            <w:tcW w:w="1908" w:type="dxa"/>
            <w:gridSpan w:val="3"/>
          </w:tcPr>
          <w:p w:rsidR="00B259C9" w:rsidRPr="003F48EF" w:rsidRDefault="00B259C9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2"/>
          </w:tcPr>
          <w:p w:rsidR="00B259C9" w:rsidRPr="003F48EF" w:rsidRDefault="00B259C9">
            <w:pPr>
              <w:rPr>
                <w:rFonts w:ascii="Times New Roman" w:hAnsi="Times New Roman"/>
              </w:rPr>
            </w:pPr>
          </w:p>
        </w:tc>
        <w:tc>
          <w:tcPr>
            <w:tcW w:w="2502" w:type="dxa"/>
            <w:gridSpan w:val="4"/>
          </w:tcPr>
          <w:p w:rsidR="00B259C9" w:rsidRPr="003F48EF" w:rsidRDefault="00B259C9" w:rsidP="003F48E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B259C9" w:rsidRPr="003F48EF" w:rsidRDefault="00B259C9">
            <w:pPr>
              <w:rPr>
                <w:rFonts w:ascii="Times New Roman" w:hAnsi="Times New Roman"/>
              </w:rPr>
            </w:pPr>
          </w:p>
        </w:tc>
      </w:tr>
      <w:tr w:rsidR="00324645" w:rsidRPr="003F48EF" w:rsidTr="003F48EF">
        <w:trPr>
          <w:jc w:val="center"/>
        </w:trPr>
        <w:tc>
          <w:tcPr>
            <w:tcW w:w="1908" w:type="dxa"/>
            <w:gridSpan w:val="3"/>
          </w:tcPr>
          <w:p w:rsidR="00324645" w:rsidRPr="003F48EF" w:rsidRDefault="00B66F73" w:rsidP="005D259D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Mar</w:t>
            </w:r>
            <w:r>
              <w:rPr>
                <w:rFonts w:ascii="Times New Roman" w:hAnsi="Times New Roman"/>
              </w:rPr>
              <w:t>ital Status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324645" w:rsidRPr="003F48EF" w:rsidRDefault="00324645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F48EF">
              <w:rPr>
                <w:rFonts w:ascii="Times New Roman" w:hAnsi="Times New Roman"/>
              </w:rPr>
              <w:instrText xml:space="preserve"> FORMTEXT </w:instrText>
            </w:r>
            <w:r w:rsidRPr="003F48EF">
              <w:rPr>
                <w:rFonts w:ascii="Times New Roman" w:hAnsi="Times New Roman"/>
              </w:rPr>
            </w:r>
            <w:r w:rsidRPr="003F48EF">
              <w:rPr>
                <w:rFonts w:ascii="Times New Roman" w:hAnsi="Times New Roman"/>
              </w:rPr>
              <w:fldChar w:fldCharType="separate"/>
            </w:r>
            <w:r w:rsidR="001C0AA7">
              <w:rPr>
                <w:rFonts w:ascii="Times New Roman" w:hAnsi="Times New Roman"/>
                <w:noProof/>
              </w:rPr>
              <w:t>Unmarried</w:t>
            </w:r>
            <w:r w:rsidRPr="003F48EF"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236" w:type="dxa"/>
          </w:tcPr>
          <w:p w:rsidR="00324645" w:rsidRPr="003F48EF" w:rsidRDefault="00324645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24645" w:rsidRPr="003F48EF" w:rsidRDefault="00324645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1908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1908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2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1908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2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0"/>
            <w:tcBorders>
              <w:bottom w:val="single" w:sz="4" w:space="0" w:color="auto"/>
            </w:tcBorders>
            <w:vAlign w:val="bottom"/>
          </w:tcPr>
          <w:p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Name"/>
                  <w:enabled/>
                  <w:calcOnExit w:val="0"/>
                  <w:textInput/>
                </w:ffData>
              </w:fldChar>
            </w:r>
            <w:bookmarkStart w:id="6" w:name="OwnerName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1C0AA7">
              <w:rPr>
                <w:rFonts w:ascii="Times New Roman" w:hAnsi="Times New Roman"/>
              </w:rPr>
              <w:t xml:space="preserve">Betty Joan </w:t>
            </w:r>
            <w:proofErr w:type="spellStart"/>
            <w:r w:rsidR="001C0AA7">
              <w:rPr>
                <w:rFonts w:ascii="Times New Roman" w:hAnsi="Times New Roman"/>
              </w:rPr>
              <w:t>Sakas</w:t>
            </w:r>
            <w:proofErr w:type="spellEnd"/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0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Name</w:t>
            </w: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0"/>
            <w:tcBorders>
              <w:bottom w:val="single" w:sz="4" w:space="0" w:color="auto"/>
            </w:tcBorders>
            <w:vAlign w:val="bottom"/>
          </w:tcPr>
          <w:p w:rsidR="003E1902" w:rsidRPr="003F48EF" w:rsidRDefault="001C0AA7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845 Baltimore-Somerset Road NE</w:t>
            </w:r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0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Address</w:t>
            </w: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0"/>
            <w:tcBorders>
              <w:bottom w:val="single" w:sz="4" w:space="0" w:color="auto"/>
            </w:tcBorders>
            <w:vAlign w:val="bottom"/>
          </w:tcPr>
          <w:p w:rsidR="003E1902" w:rsidRPr="003F48EF" w:rsidRDefault="001C0AA7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Baltimore, OH 43105</w:t>
            </w:r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0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City/State/Zip</w:t>
            </w: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0"/>
            <w:tcBorders>
              <w:bottom w:val="single" w:sz="4" w:space="0" w:color="auto"/>
            </w:tcBorders>
            <w:vAlign w:val="bottom"/>
          </w:tcPr>
          <w:p w:rsidR="003E1902" w:rsidRPr="003F48EF" w:rsidRDefault="001C0AA7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740-862-8121</w:t>
            </w:r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0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Phone/Cell</w:t>
            </w:r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0"/>
            <w:tcBorders>
              <w:bottom w:val="thinThickSmallGap" w:sz="2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0"/>
            <w:tcBorders>
              <w:top w:val="thinThickSmallGap" w:sz="24" w:space="0" w:color="auto"/>
            </w:tcBorders>
          </w:tcPr>
          <w:p w:rsidR="00604AD0" w:rsidRPr="003F48EF" w:rsidRDefault="00604AD0">
            <w:pPr>
              <w:rPr>
                <w:rFonts w:ascii="Times New Roman" w:hAnsi="Times New Roman"/>
              </w:rPr>
            </w:pPr>
          </w:p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PLEASE NOTE THE FOLLOWING CHECKED ITEMS ARE REQUIRED BY FEDERAL TITLE III COMPLIANCE LAWS AND DEPARTMENTAL POLICY:</w:t>
            </w:r>
            <w:r w:rsidRPr="003F48EF">
              <w:rPr>
                <w:rFonts w:ascii="Times New Roman" w:hAnsi="Times New Roman"/>
              </w:rPr>
              <w:tab/>
            </w:r>
          </w:p>
          <w:p w:rsidR="00604AD0" w:rsidRPr="003F48EF" w:rsidRDefault="00604AD0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0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2286" w:type="dxa"/>
            <w:gridSpan w:val="4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gridSpan w:val="3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  <w:u w:val="single"/>
              </w:rPr>
            </w:pPr>
            <w:r w:rsidRPr="003F48EF">
              <w:rPr>
                <w:rFonts w:ascii="Times New Roman" w:hAnsi="Times New Roman"/>
                <w:u w:val="single"/>
              </w:rPr>
              <w:t>DATE</w:t>
            </w: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7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472A9F">
              <w:rPr>
                <w:sz w:val="28"/>
                <w:szCs w:val="28"/>
              </w:rPr>
            </w:r>
            <w:r w:rsidR="00472A9F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6246" w:type="dxa"/>
            <w:gridSpan w:val="7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Title Report Verified On</w:t>
            </w:r>
          </w:p>
        </w:tc>
        <w:sdt>
          <w:sdtPr>
            <w:rPr>
              <w:rFonts w:ascii="Times New Roman" w:hAnsi="Times New Roman"/>
            </w:rPr>
            <w:id w:val="-420102331"/>
            <w:placeholder>
              <w:docPart w:val="D5B59455A5F14E228E0169A47C86DD88"/>
            </w:placeholder>
            <w:date w:fullDate="2021-02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1C0AA7" w:rsidP="003F48EF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2/23/2021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227733" w:rsidP="003E190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678B9CC" wp14:editId="307C809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147955</wp:posOffset>
                      </wp:positionV>
                      <wp:extent cx="323850" cy="140462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733" w:rsidRPr="00227733" w:rsidRDefault="00227733" w:rsidP="0022773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773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78B9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55pt;margin-top:11.65pt;width:25.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" filled="f" stroked="f">
                      <v:textbox style="mso-fit-shape-to-text:t">
                        <w:txbxContent>
                          <w:p w:rsidR="00227733" w:rsidRPr="00227733" w:rsidRDefault="00227733" w:rsidP="002277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7733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678B9CC" wp14:editId="307C809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-252095</wp:posOffset>
                      </wp:positionV>
                      <wp:extent cx="323850" cy="285115"/>
                      <wp:effectExtent l="0" t="0" r="0" b="6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1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733" w:rsidRPr="00227733" w:rsidRDefault="00227733" w:rsidP="0022773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773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8B9CC" id="_x0000_s1027" type="#_x0000_t202" style="position:absolute;margin-left:-4.05pt;margin-top:-19.85pt;width:25.5pt;height:22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" filled="f" stroked="f">
                      <v:textbox>
                        <w:txbxContent>
                          <w:p w:rsidR="00227733" w:rsidRPr="00227733" w:rsidRDefault="00227733" w:rsidP="002277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7733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6" w:type="dxa"/>
            <w:gridSpan w:val="7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472A9F">
              <w:rPr>
                <w:sz w:val="28"/>
                <w:szCs w:val="28"/>
              </w:rPr>
            </w:r>
            <w:r w:rsidR="00472A9F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7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Appraisal Procedure Explained On</w:t>
            </w:r>
          </w:p>
        </w:tc>
        <w:sdt>
          <w:sdtPr>
            <w:rPr>
              <w:rFonts w:ascii="Times New Roman" w:hAnsi="Times New Roman"/>
            </w:rPr>
            <w:id w:val="141320968"/>
            <w:placeholder>
              <w:docPart w:val="376D62D7D9FB4087A24A41EB0D066FD2"/>
            </w:placeholder>
            <w:date w:fullDate="2021-02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1C0AA7" w:rsidP="003F48EF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2/23/2021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227733" w:rsidP="003E190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678B9CC" wp14:editId="307C8095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161290</wp:posOffset>
                      </wp:positionV>
                      <wp:extent cx="323850" cy="26670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733" w:rsidRPr="00227733" w:rsidRDefault="00227733" w:rsidP="0022773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773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8B9CC" id="_x0000_s1028" type="#_x0000_t202" style="position:absolute;margin-left:-4.05pt;margin-top:12.7pt;width:25.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" filled="f" stroked="f">
                      <v:textbox>
                        <w:txbxContent>
                          <w:p w:rsidR="00227733" w:rsidRPr="00227733" w:rsidRDefault="00227733" w:rsidP="002277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7733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6" w:type="dxa"/>
            <w:gridSpan w:val="7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472A9F">
              <w:rPr>
                <w:sz w:val="28"/>
                <w:szCs w:val="28"/>
              </w:rPr>
            </w:r>
            <w:r w:rsidR="00472A9F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7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Fair Price Policy Explained On</w:t>
            </w:r>
          </w:p>
        </w:tc>
        <w:sdt>
          <w:sdtPr>
            <w:rPr>
              <w:rFonts w:ascii="Times New Roman" w:hAnsi="Times New Roman"/>
            </w:rPr>
            <w:id w:val="1934087025"/>
            <w:placeholder>
              <w:docPart w:val="92E10D6279BE4B8CA4FE045851243B3B"/>
            </w:placeholder>
            <w:date w:fullDate="2021-02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1C0AA7" w:rsidP="003F48EF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2/23/2021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227733" w:rsidP="003E190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4754F3E" wp14:editId="636DC7C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163195</wp:posOffset>
                      </wp:positionV>
                      <wp:extent cx="323850" cy="2667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733" w:rsidRPr="00227733" w:rsidRDefault="00227733" w:rsidP="0022773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773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54F3E" id="_x0000_s1029" type="#_x0000_t202" style="position:absolute;margin-left:-3.75pt;margin-top:12.85pt;width:25.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" filled="f" stroked="f">
                      <v:textbox>
                        <w:txbxContent>
                          <w:p w:rsidR="00227733" w:rsidRPr="00227733" w:rsidRDefault="00227733" w:rsidP="002277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7733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6" w:type="dxa"/>
            <w:gridSpan w:val="7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472A9F">
              <w:rPr>
                <w:sz w:val="28"/>
                <w:szCs w:val="28"/>
              </w:rPr>
            </w:r>
            <w:r w:rsidR="00472A9F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7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Payment In 6 to 8 Weeks Explained On</w:t>
            </w:r>
          </w:p>
        </w:tc>
        <w:sdt>
          <w:sdtPr>
            <w:rPr>
              <w:rFonts w:ascii="Times New Roman" w:hAnsi="Times New Roman"/>
            </w:rPr>
            <w:id w:val="-960189870"/>
            <w:placeholder>
              <w:docPart w:val="CE89F95E7B4B40C7A9A90E226AF80EE3"/>
            </w:placeholder>
            <w:date w:fullDate="2021-03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1C0AA7" w:rsidP="003F48EF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3/24/2021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227733" w:rsidP="003E190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4754F3E" wp14:editId="636DC7C7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160020</wp:posOffset>
                      </wp:positionV>
                      <wp:extent cx="323850" cy="30480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733" w:rsidRPr="00227733" w:rsidRDefault="00227733" w:rsidP="0022773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773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54F3E" id="_x0000_s1030" type="#_x0000_t202" style="position:absolute;margin-left:-4.8pt;margin-top:12.6pt;width:25.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" filled="f" stroked="f">
                      <v:textbox>
                        <w:txbxContent>
                          <w:p w:rsidR="00227733" w:rsidRPr="00227733" w:rsidRDefault="00227733" w:rsidP="002277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7733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6" w:type="dxa"/>
            <w:gridSpan w:val="7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472A9F">
              <w:rPr>
                <w:sz w:val="28"/>
                <w:szCs w:val="28"/>
              </w:rPr>
            </w:r>
            <w:r w:rsidR="00472A9F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7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Made Offer Verbally On</w:t>
            </w:r>
          </w:p>
        </w:tc>
        <w:sdt>
          <w:sdtPr>
            <w:rPr>
              <w:rFonts w:ascii="Times New Roman" w:hAnsi="Times New Roman"/>
            </w:rPr>
            <w:id w:val="655803156"/>
            <w:placeholder>
              <w:docPart w:val="65DAF9344A1843AAB6CCA4540D8B2F86"/>
            </w:placeholder>
            <w:date w:fullDate="2021-02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CC7888" w:rsidP="003F48EF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2/23/2021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227733" w:rsidP="003E190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4754F3E" wp14:editId="636DC7C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161290</wp:posOffset>
                      </wp:positionV>
                      <wp:extent cx="323850" cy="26670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733" w:rsidRPr="00227733" w:rsidRDefault="00227733" w:rsidP="0022773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773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54F3E" id="_x0000_s1031" type="#_x0000_t202" style="position:absolute;margin-left:-3.75pt;margin-top:12.7pt;width:25.5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" filled="f" stroked="f">
                      <v:textbox>
                        <w:txbxContent>
                          <w:p w:rsidR="00227733" w:rsidRPr="00227733" w:rsidRDefault="00227733" w:rsidP="002277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7733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6" w:type="dxa"/>
            <w:gridSpan w:val="7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472A9F">
              <w:rPr>
                <w:sz w:val="28"/>
                <w:szCs w:val="28"/>
              </w:rPr>
            </w:r>
            <w:r w:rsidR="00472A9F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7"/>
            <w:vAlign w:val="bottom"/>
          </w:tcPr>
          <w:p w:rsidR="003E1902" w:rsidRDefault="003E1902" w:rsidP="00604AD0">
            <w:r>
              <w:t>Made Offer In Writing On</w:t>
            </w:r>
          </w:p>
        </w:tc>
        <w:sdt>
          <w:sdtPr>
            <w:rPr>
              <w:rFonts w:ascii="Times New Roman" w:hAnsi="Times New Roman"/>
            </w:rPr>
            <w:id w:val="-1051454348"/>
            <w:placeholder>
              <w:docPart w:val="766533909F14452C832A23A7F781BD7F"/>
            </w:placeholder>
            <w:date w:fullDate="2021-01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1C0AA7" w:rsidP="003F48EF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1/28/2021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7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472A9F">
              <w:rPr>
                <w:sz w:val="28"/>
                <w:szCs w:val="28"/>
              </w:rPr>
            </w:r>
            <w:r w:rsidR="00472A9F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7"/>
            <w:vAlign w:val="bottom"/>
          </w:tcPr>
          <w:p w:rsidR="003E1902" w:rsidRDefault="003E1902" w:rsidP="00604AD0">
            <w:r>
              <w:t>Explained Payment Of Taxes (if applicable) On</w:t>
            </w:r>
          </w:p>
        </w:tc>
        <w:sdt>
          <w:sdtPr>
            <w:rPr>
              <w:rFonts w:ascii="Times New Roman" w:hAnsi="Times New Roman"/>
            </w:rPr>
            <w:id w:val="1392318410"/>
            <w:placeholder>
              <w:docPart w:val="6CB1222F3FA64AD8ABDE0E7C5799B6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7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472A9F">
              <w:rPr>
                <w:sz w:val="28"/>
                <w:szCs w:val="28"/>
              </w:rPr>
            </w:r>
            <w:r w:rsidR="00472A9F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7"/>
            <w:vAlign w:val="bottom"/>
          </w:tcPr>
          <w:p w:rsidR="003E1902" w:rsidRDefault="003E1902" w:rsidP="00604AD0">
            <w:r>
              <w:t>Structure Retention Offered (if applicable) On</w:t>
            </w:r>
          </w:p>
        </w:tc>
        <w:sdt>
          <w:sdtPr>
            <w:rPr>
              <w:rFonts w:ascii="Times New Roman" w:hAnsi="Times New Roman"/>
            </w:rPr>
            <w:id w:val="1489061287"/>
            <w:placeholder>
              <w:docPart w:val="25E3107470E84DA9880E6A6D7F26BCF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227733" w:rsidP="003E190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4754F3E" wp14:editId="636DC7C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163830</wp:posOffset>
                      </wp:positionV>
                      <wp:extent cx="323850" cy="26670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733" w:rsidRPr="00227733" w:rsidRDefault="00227733" w:rsidP="0022773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773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54F3E" id="_x0000_s1032" type="#_x0000_t202" style="position:absolute;margin-left:-3.75pt;margin-top:12.9pt;width:25.5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" filled="f" stroked="f">
                      <v:textbox>
                        <w:txbxContent>
                          <w:p w:rsidR="00227733" w:rsidRPr="00227733" w:rsidRDefault="00227733" w:rsidP="002277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7733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6" w:type="dxa"/>
            <w:gridSpan w:val="7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472A9F">
              <w:rPr>
                <w:sz w:val="28"/>
                <w:szCs w:val="28"/>
              </w:rPr>
            </w:r>
            <w:r w:rsidR="00472A9F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7"/>
            <w:vAlign w:val="bottom"/>
          </w:tcPr>
          <w:p w:rsidR="00604AD0" w:rsidRDefault="00604AD0" w:rsidP="00604AD0">
            <w:r>
              <w:t>Appropriation Procedure Explained On</w:t>
            </w:r>
          </w:p>
        </w:tc>
        <w:sdt>
          <w:sdtPr>
            <w:rPr>
              <w:rFonts w:ascii="Times New Roman" w:hAnsi="Times New Roman"/>
            </w:rPr>
            <w:id w:val="1981022141"/>
            <w:placeholder>
              <w:docPart w:val="2F2B4C1655F4408C84E4C7C6CFE905A3"/>
            </w:placeholder>
            <w:date w:fullDate="2021-02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604AD0" w:rsidRPr="003F48EF" w:rsidRDefault="001C0AA7" w:rsidP="003F48EF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2/23/2021</w:t>
                </w:r>
              </w:p>
            </w:tc>
          </w:sdtContent>
        </w:sdt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227733" w:rsidP="00734597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4754F3E" wp14:editId="636DC7C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176530</wp:posOffset>
                      </wp:positionV>
                      <wp:extent cx="323850" cy="26670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733" w:rsidRPr="00227733" w:rsidRDefault="00227733" w:rsidP="0022773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773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54F3E" id="_x0000_s1033" type="#_x0000_t202" style="position:absolute;margin-left:-3.75pt;margin-top:13.9pt;width:25.5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" filled="f" stroked="f">
                      <v:textbox>
                        <w:txbxContent>
                          <w:p w:rsidR="00227733" w:rsidRPr="00227733" w:rsidRDefault="00227733" w:rsidP="002277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7733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6" w:type="dxa"/>
            <w:gridSpan w:val="7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472A9F">
              <w:rPr>
                <w:sz w:val="28"/>
                <w:szCs w:val="28"/>
              </w:rPr>
            </w:r>
            <w:r w:rsidR="00472A9F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7"/>
            <w:vAlign w:val="bottom"/>
          </w:tcPr>
          <w:p w:rsidR="00604AD0" w:rsidRDefault="00604AD0" w:rsidP="00604AD0">
            <w:r>
              <w:t>Plan Letter Delivered/Mailed/Project Explained On</w:t>
            </w:r>
          </w:p>
        </w:tc>
        <w:sdt>
          <w:sdtPr>
            <w:rPr>
              <w:rFonts w:ascii="Times New Roman" w:hAnsi="Times New Roman"/>
            </w:rPr>
            <w:id w:val="1106311143"/>
            <w:placeholder>
              <w:docPart w:val="ED832B5135D24A48BEE9E51A75DE102B"/>
            </w:placeholder>
            <w:date w:fullDate="2021-01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604AD0" w:rsidRPr="003F48EF" w:rsidRDefault="001C0AA7" w:rsidP="003F48EF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1/28/2021</w:t>
                </w:r>
              </w:p>
            </w:tc>
          </w:sdtContent>
        </w:sdt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7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7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7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7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1872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bookmarkStart w:id="8" w:name="_GoBack"/>
            <w:bookmarkEnd w:id="8"/>
            <w:r w:rsidRPr="003F48EF">
              <w:rPr>
                <w:rFonts w:ascii="Times New Roman" w:hAnsi="Times New Roman"/>
                <w:b/>
                <w:u w:val="single"/>
              </w:rPr>
              <w:lastRenderedPageBreak/>
              <w:t>DATE</w:t>
            </w:r>
          </w:p>
        </w:tc>
        <w:tc>
          <w:tcPr>
            <w:tcW w:w="7272" w:type="dxa"/>
            <w:gridSpan w:val="8"/>
            <w:vAlign w:val="bottom"/>
          </w:tcPr>
          <w:p w:rsidR="00604AD0" w:rsidRPr="003F48EF" w:rsidRDefault="00604AD0" w:rsidP="00604AD0">
            <w:pPr>
              <w:rPr>
                <w:rFonts w:ascii="Times New Roman" w:hAnsi="Times New Roman"/>
                <w:b/>
                <w:u w:val="single"/>
              </w:rPr>
            </w:pPr>
            <w:r w:rsidRPr="003F48EF">
              <w:rPr>
                <w:rFonts w:ascii="Times New Roman" w:hAnsi="Times New Roman"/>
                <w:b/>
                <w:u w:val="single"/>
              </w:rPr>
              <w:t>REMARKS</w:t>
            </w:r>
          </w:p>
        </w:tc>
      </w:tr>
    </w:tbl>
    <w:p w:rsidR="00163750" w:rsidRDefault="00163750" w:rsidP="00604AD0">
      <w:pPr>
        <w:jc w:val="center"/>
        <w:rPr>
          <w:rFonts w:ascii="Times New Roman" w:hAnsi="Times New Roman"/>
          <w:b/>
          <w:u w:val="single"/>
        </w:rPr>
        <w:sectPr w:rsidR="00163750" w:rsidSect="009861B1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272"/>
      </w:tblGrid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C0AA7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01/25/2021</w:t>
            </w:r>
          </w:p>
        </w:tc>
        <w:tc>
          <w:tcPr>
            <w:tcW w:w="7272" w:type="dxa"/>
            <w:vAlign w:val="bottom"/>
          </w:tcPr>
          <w:p w:rsidR="00163750" w:rsidRPr="00346A82" w:rsidRDefault="001C0AA7" w:rsidP="00346A82">
            <w:r>
              <w:t xml:space="preserve">Telephoned Mrs. </w:t>
            </w:r>
            <w:proofErr w:type="spellStart"/>
            <w:r>
              <w:t>Sakas</w:t>
            </w:r>
            <w:proofErr w:type="spellEnd"/>
            <w:r>
              <w:t xml:space="preserve"> to set appointment for acquisition package meeting.  Mrs. </w:t>
            </w:r>
            <w:proofErr w:type="spellStart"/>
            <w:r>
              <w:t>Sakas</w:t>
            </w:r>
            <w:proofErr w:type="spellEnd"/>
            <w:r>
              <w:t xml:space="preserve"> asked me to drop the documents off due to a death in the family over the weekend.  I provided my condolences to Mrs. </w:t>
            </w:r>
            <w:proofErr w:type="spellStart"/>
            <w:r>
              <w:t>Sakas</w:t>
            </w:r>
            <w:proofErr w:type="spellEnd"/>
            <w:r>
              <w:t xml:space="preserve"> over the loss of her brother.  I let her know I would bring the documents in an envelope </w:t>
            </w:r>
            <w:r w:rsidR="00CC7888">
              <w:t>inside her door.  She thanked me for my thoughtfulness and agreeing to drop the documents off at her residence without a meeting.</w:t>
            </w:r>
          </w:p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CC7888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02/18/2021</w:t>
            </w:r>
          </w:p>
        </w:tc>
        <w:tc>
          <w:tcPr>
            <w:tcW w:w="7272" w:type="dxa"/>
            <w:vAlign w:val="bottom"/>
          </w:tcPr>
          <w:p w:rsidR="00163750" w:rsidRPr="00346A82" w:rsidRDefault="00CC7888" w:rsidP="00346A82">
            <w:r>
              <w:t xml:space="preserve">Telephoned Mrs. </w:t>
            </w:r>
            <w:proofErr w:type="spellStart"/>
            <w:r>
              <w:t>Sakas</w:t>
            </w:r>
            <w:proofErr w:type="spellEnd"/>
            <w:r>
              <w:t xml:space="preserve"> to see if she could meet with me to discuss the project and acquisition details.  Mrs. </w:t>
            </w:r>
            <w:proofErr w:type="spellStart"/>
            <w:r>
              <w:t>Sakas</w:t>
            </w:r>
            <w:proofErr w:type="spellEnd"/>
            <w:r>
              <w:t xml:space="preserve"> informed me she would be available on 2/23/2021 when I would be in her area meeting with her neighbors across the street.  Mrs. </w:t>
            </w:r>
            <w:proofErr w:type="spellStart"/>
            <w:r>
              <w:t>Sakas</w:t>
            </w:r>
            <w:proofErr w:type="spellEnd"/>
            <w:r>
              <w:t xml:space="preserve"> said she would be available around noon.</w:t>
            </w:r>
          </w:p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CC7888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2/23/2021</w:t>
            </w:r>
          </w:p>
        </w:tc>
        <w:tc>
          <w:tcPr>
            <w:tcW w:w="7272" w:type="dxa"/>
            <w:vAlign w:val="bottom"/>
          </w:tcPr>
          <w:p w:rsidR="00163750" w:rsidRPr="00346A82" w:rsidRDefault="00CC7888" w:rsidP="00346A82">
            <w:r>
              <w:t xml:space="preserve">Allison Durant and I arrived at Mrs. </w:t>
            </w:r>
            <w:proofErr w:type="spellStart"/>
            <w:r>
              <w:t>Sakas</w:t>
            </w:r>
            <w:proofErr w:type="spellEnd"/>
            <w:r>
              <w:t xml:space="preserve">’ house to discuss the acquisition and Mrs. </w:t>
            </w:r>
            <w:proofErr w:type="spellStart"/>
            <w:r>
              <w:t>Sakas</w:t>
            </w:r>
            <w:proofErr w:type="spellEnd"/>
            <w:r>
              <w:t xml:space="preserve"> was sitting in her vehicle waiting for a tow truck due to an issue with her vehicle.  I asked if we could go over the documents while she was waiting?  Mrs. </w:t>
            </w:r>
            <w:proofErr w:type="spellStart"/>
            <w:r>
              <w:t>Sakas</w:t>
            </w:r>
            <w:proofErr w:type="spellEnd"/>
            <w:r>
              <w:t xml:space="preserve"> was agreeable to discussing the documents.</w:t>
            </w:r>
          </w:p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CC7888" w:rsidP="00346A82">
            <w:r>
              <w:t xml:space="preserve">I asked Mrs. </w:t>
            </w:r>
            <w:proofErr w:type="spellStart"/>
            <w:r>
              <w:t>Sakas</w:t>
            </w:r>
            <w:proofErr w:type="spellEnd"/>
            <w:r>
              <w:t xml:space="preserve"> if she had any questions concerning the NIAGFO and the details spelled out in the Plan Letter.  We discussed the area of the acquisition</w:t>
            </w:r>
            <w:r w:rsidR="00DA641E">
              <w:t xml:space="preserve"> as colored on the plans, Mrs. </w:t>
            </w:r>
            <w:proofErr w:type="spellStart"/>
            <w:r w:rsidR="00DA641E">
              <w:t>Sakas</w:t>
            </w:r>
            <w:proofErr w:type="spellEnd"/>
            <w:r w:rsidR="00DA641E">
              <w:t xml:space="preserve"> said she is fine with the acquisition area and the project.  Mrs. </w:t>
            </w:r>
            <w:proofErr w:type="spellStart"/>
            <w:r w:rsidR="00DA641E">
              <w:t>Sakas</w:t>
            </w:r>
            <w:proofErr w:type="spellEnd"/>
            <w:r w:rsidR="00DA641E">
              <w:t xml:space="preserve"> confirmed there was no drainage through her front yard running toward SR 256.  Mrs. </w:t>
            </w:r>
            <w:proofErr w:type="spellStart"/>
            <w:r w:rsidR="00DA641E">
              <w:t>Sakas</w:t>
            </w:r>
            <w:proofErr w:type="spellEnd"/>
            <w:r w:rsidR="00DA641E">
              <w:t xml:space="preserve"> asked if her driveway would be reconnected and we confirmed her drive would be replaced in kind.  </w:t>
            </w:r>
          </w:p>
        </w:tc>
      </w:tr>
      <w:tr w:rsidR="001C0AA7" w:rsidRPr="003F48EF" w:rsidTr="007E4B14">
        <w:trPr>
          <w:jc w:val="center"/>
        </w:trPr>
        <w:tc>
          <w:tcPr>
            <w:tcW w:w="1872" w:type="dxa"/>
          </w:tcPr>
          <w:p w:rsidR="001C0AA7" w:rsidRPr="003F48EF" w:rsidRDefault="001C0AA7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C0AA7" w:rsidRPr="00346A82" w:rsidRDefault="001C0AA7" w:rsidP="00346A82"/>
        </w:tc>
      </w:tr>
      <w:tr w:rsidR="001C0AA7" w:rsidRPr="003F48EF" w:rsidTr="007E4B14">
        <w:trPr>
          <w:jc w:val="center"/>
        </w:trPr>
        <w:tc>
          <w:tcPr>
            <w:tcW w:w="1872" w:type="dxa"/>
          </w:tcPr>
          <w:p w:rsidR="001C0AA7" w:rsidRPr="003F48EF" w:rsidRDefault="001C0AA7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C0AA7" w:rsidRPr="00346A82" w:rsidRDefault="00DA641E" w:rsidP="00346A82">
            <w:r>
              <w:t xml:space="preserve">Mrs. </w:t>
            </w:r>
            <w:proofErr w:type="spellStart"/>
            <w:r>
              <w:t>Sakas</w:t>
            </w:r>
            <w:proofErr w:type="spellEnd"/>
            <w:r>
              <w:t xml:space="preserve"> then asked if she needed to sign the Easement in front of me.  I told her she most certainly could sign the </w:t>
            </w:r>
            <w:r w:rsidR="00B74ED6">
              <w:t>E</w:t>
            </w:r>
            <w:r>
              <w:t>asement</w:t>
            </w:r>
            <w:r w:rsidR="00B74ED6">
              <w:t xml:space="preserve">, and I would notarize the document for her.  She provided me the NIAGFO Acknowledgement signed and dated.  Then we signed the Easement and I notarized.  She provided me the W9 </w:t>
            </w:r>
            <w:proofErr w:type="spellStart"/>
            <w:r w:rsidR="00B74ED6">
              <w:t>nd</w:t>
            </w:r>
            <w:proofErr w:type="spellEnd"/>
            <w:r w:rsidR="00B74ED6">
              <w:t xml:space="preserve"> SIF and told me she did not have any more time and if I wanted to return after 1 pm, she thought she would be back from the mechanics.</w:t>
            </w:r>
          </w:p>
        </w:tc>
      </w:tr>
      <w:tr w:rsidR="001C0AA7" w:rsidRPr="003F48EF" w:rsidTr="007E4B14">
        <w:trPr>
          <w:jc w:val="center"/>
        </w:trPr>
        <w:tc>
          <w:tcPr>
            <w:tcW w:w="1872" w:type="dxa"/>
          </w:tcPr>
          <w:p w:rsidR="001C0AA7" w:rsidRPr="003F48EF" w:rsidRDefault="001C0AA7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C0AA7" w:rsidRPr="00346A82" w:rsidRDefault="001C0AA7" w:rsidP="00346A82"/>
        </w:tc>
      </w:tr>
      <w:tr w:rsidR="001C0AA7" w:rsidRPr="003F48EF" w:rsidTr="007E4B14">
        <w:trPr>
          <w:jc w:val="center"/>
        </w:trPr>
        <w:tc>
          <w:tcPr>
            <w:tcW w:w="1872" w:type="dxa"/>
          </w:tcPr>
          <w:p w:rsidR="001C0AA7" w:rsidRPr="003F48EF" w:rsidRDefault="001C0AA7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C0AA7" w:rsidRPr="00346A82" w:rsidRDefault="00B74ED6" w:rsidP="00346A82">
            <w:r>
              <w:t>I thanked her for her time and told her we would stop by at 1 pm to answer any additional questions she might have or think of while we were gone.</w:t>
            </w:r>
          </w:p>
        </w:tc>
      </w:tr>
      <w:tr w:rsidR="001C0AA7" w:rsidRPr="003F48EF" w:rsidTr="007E4B14">
        <w:trPr>
          <w:jc w:val="center"/>
        </w:trPr>
        <w:tc>
          <w:tcPr>
            <w:tcW w:w="1872" w:type="dxa"/>
          </w:tcPr>
          <w:p w:rsidR="001C0AA7" w:rsidRPr="003F48EF" w:rsidRDefault="001C0AA7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C0AA7" w:rsidRPr="00346A82" w:rsidRDefault="001C0AA7" w:rsidP="00346A82"/>
        </w:tc>
      </w:tr>
      <w:tr w:rsidR="001C0AA7" w:rsidRPr="003F48EF" w:rsidTr="007E4B14">
        <w:trPr>
          <w:jc w:val="center"/>
        </w:trPr>
        <w:tc>
          <w:tcPr>
            <w:tcW w:w="1872" w:type="dxa"/>
          </w:tcPr>
          <w:p w:rsidR="001C0AA7" w:rsidRPr="003F48EF" w:rsidRDefault="001C0AA7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C0AA7" w:rsidRPr="00346A82" w:rsidRDefault="00B74ED6" w:rsidP="00346A82">
            <w:r>
              <w:t xml:space="preserve">We returned.  Mrs. </w:t>
            </w:r>
            <w:proofErr w:type="spellStart"/>
            <w:r>
              <w:t>Sakas</w:t>
            </w:r>
            <w:proofErr w:type="spellEnd"/>
            <w:r>
              <w:t xml:space="preserve"> wanted to know how long the payment would take, I informed her 6 to 8 weeks, but we were experiencing much </w:t>
            </w:r>
            <w:proofErr w:type="gramStart"/>
            <w:r>
              <w:t>more timely</w:t>
            </w:r>
            <w:proofErr w:type="gramEnd"/>
            <w:r>
              <w:t xml:space="preserve"> turnaround.  She smiled and thanked me again for my time and taking the time to explain all the information to her.  We discussed her brother who had just passed and what a great brother he was to Mrs. </w:t>
            </w:r>
            <w:proofErr w:type="spellStart"/>
            <w:r>
              <w:t>Sakas</w:t>
            </w:r>
            <w:proofErr w:type="spellEnd"/>
            <w:r>
              <w:t>.</w:t>
            </w:r>
          </w:p>
        </w:tc>
      </w:tr>
      <w:tr w:rsidR="001C0AA7" w:rsidRPr="003F48EF" w:rsidTr="007E4B14">
        <w:trPr>
          <w:jc w:val="center"/>
        </w:trPr>
        <w:tc>
          <w:tcPr>
            <w:tcW w:w="1872" w:type="dxa"/>
          </w:tcPr>
          <w:p w:rsidR="001C0AA7" w:rsidRPr="003F48EF" w:rsidRDefault="001C0AA7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C0AA7" w:rsidRPr="00346A82" w:rsidRDefault="001C0AA7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B74ED6" w:rsidP="00346A82">
            <w:r>
              <w:t>Allison Durant and I left with the signed documents.</w:t>
            </w:r>
          </w:p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B74ED6" w:rsidRPr="003F48EF" w:rsidTr="007E4B14">
        <w:trPr>
          <w:jc w:val="center"/>
        </w:trPr>
        <w:tc>
          <w:tcPr>
            <w:tcW w:w="1872" w:type="dxa"/>
          </w:tcPr>
          <w:p w:rsidR="00B74ED6" w:rsidRPr="003F48EF" w:rsidRDefault="00B74ED6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03/23/2021</w:t>
            </w:r>
          </w:p>
        </w:tc>
        <w:tc>
          <w:tcPr>
            <w:tcW w:w="7272" w:type="dxa"/>
            <w:vAlign w:val="bottom"/>
          </w:tcPr>
          <w:p w:rsidR="00B74ED6" w:rsidRPr="00346A82" w:rsidRDefault="00B74ED6" w:rsidP="00346A82">
            <w:r>
              <w:t xml:space="preserve">I returned with the SIF/W9 as they were rejected by DAS.  Mrs. </w:t>
            </w:r>
            <w:proofErr w:type="spellStart"/>
            <w:r>
              <w:t>Sakas</w:t>
            </w:r>
            <w:proofErr w:type="spellEnd"/>
            <w:r>
              <w:t xml:space="preserve"> signed in the right place and we thanked her for her time.</w:t>
            </w:r>
          </w:p>
        </w:tc>
      </w:tr>
      <w:tr w:rsidR="00B74ED6" w:rsidRPr="003F48EF" w:rsidTr="007E4B14">
        <w:trPr>
          <w:jc w:val="center"/>
        </w:trPr>
        <w:tc>
          <w:tcPr>
            <w:tcW w:w="1872" w:type="dxa"/>
          </w:tcPr>
          <w:p w:rsidR="00B74ED6" w:rsidRPr="003F48EF" w:rsidRDefault="00B74ED6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B74ED6" w:rsidRPr="00346A82" w:rsidRDefault="00B74ED6" w:rsidP="00346A82"/>
        </w:tc>
      </w:tr>
      <w:tr w:rsidR="00B74ED6" w:rsidRPr="003F48EF" w:rsidTr="007E4B14">
        <w:trPr>
          <w:jc w:val="center"/>
        </w:trPr>
        <w:tc>
          <w:tcPr>
            <w:tcW w:w="1872" w:type="dxa"/>
          </w:tcPr>
          <w:p w:rsidR="00B74ED6" w:rsidRPr="003F48EF" w:rsidRDefault="00B74ED6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03/29/2021</w:t>
            </w:r>
          </w:p>
        </w:tc>
        <w:tc>
          <w:tcPr>
            <w:tcW w:w="7272" w:type="dxa"/>
            <w:vAlign w:val="bottom"/>
          </w:tcPr>
          <w:p w:rsidR="00B74ED6" w:rsidRPr="00346A82" w:rsidRDefault="00B74ED6" w:rsidP="00346A82">
            <w:r>
              <w:t>Billing package prepared for processing, forwarding to fiscal for RE 24 processing.</w:t>
            </w:r>
          </w:p>
        </w:tc>
      </w:tr>
      <w:tr w:rsidR="00B74ED6" w:rsidRPr="003F48EF" w:rsidTr="007E4B14">
        <w:trPr>
          <w:jc w:val="center"/>
        </w:trPr>
        <w:tc>
          <w:tcPr>
            <w:tcW w:w="1872" w:type="dxa"/>
          </w:tcPr>
          <w:p w:rsidR="00B74ED6" w:rsidRPr="003F48EF" w:rsidRDefault="00B74ED6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B74ED6" w:rsidRPr="00346A82" w:rsidRDefault="00B74ED6" w:rsidP="00346A82"/>
        </w:tc>
      </w:tr>
      <w:tr w:rsidR="00B74ED6" w:rsidRPr="003F48EF" w:rsidTr="007E4B14">
        <w:trPr>
          <w:jc w:val="center"/>
        </w:trPr>
        <w:tc>
          <w:tcPr>
            <w:tcW w:w="1872" w:type="dxa"/>
          </w:tcPr>
          <w:p w:rsidR="00B74ED6" w:rsidRPr="003F48EF" w:rsidRDefault="00B74ED6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B74ED6" w:rsidRPr="00346A82" w:rsidRDefault="00B74ED6" w:rsidP="00346A82"/>
        </w:tc>
      </w:tr>
      <w:tr w:rsidR="00B74ED6" w:rsidRPr="003F48EF" w:rsidTr="007E4B14">
        <w:trPr>
          <w:jc w:val="center"/>
        </w:trPr>
        <w:tc>
          <w:tcPr>
            <w:tcW w:w="1872" w:type="dxa"/>
          </w:tcPr>
          <w:p w:rsidR="00B74ED6" w:rsidRPr="003F48EF" w:rsidRDefault="00B74ED6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B74ED6" w:rsidRPr="00346A82" w:rsidRDefault="00B74ED6" w:rsidP="00346A82"/>
        </w:tc>
      </w:tr>
    </w:tbl>
    <w:p w:rsidR="001B4556" w:rsidRDefault="001B4556" w:rsidP="00227733">
      <w:pPr>
        <w:rPr>
          <w:rFonts w:ascii="Times New Roman" w:hAnsi="Times New Roman"/>
          <w:b/>
          <w:u w:val="single"/>
        </w:rPr>
        <w:sectPr w:rsidR="001B4556" w:rsidSect="009861B1">
          <w:type w:val="continuous"/>
          <w:pgSz w:w="12240" w:h="15840"/>
          <w:pgMar w:top="720" w:right="1440" w:bottom="720" w:left="1440" w:header="720" w:footer="720" w:gutter="0"/>
          <w:cols w:space="720"/>
          <w:formProt w:val="0"/>
          <w:docGrid w:linePitch="360"/>
        </w:sectPr>
      </w:pPr>
    </w:p>
    <w:p w:rsidR="00F70C62" w:rsidRDefault="00F70C62" w:rsidP="00604AD0"/>
    <w:sectPr w:rsidR="00F70C62" w:rsidSect="009861B1">
      <w:type w:val="continuous"/>
      <w:pgSz w:w="12240" w:h="15840"/>
      <w:pgMar w:top="720" w:right="1440" w:bottom="72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50"/>
    <w:rsid w:val="0003412E"/>
    <w:rsid w:val="000434B5"/>
    <w:rsid w:val="0004651D"/>
    <w:rsid w:val="00047072"/>
    <w:rsid w:val="000B148F"/>
    <w:rsid w:val="000C5D51"/>
    <w:rsid w:val="00141A0C"/>
    <w:rsid w:val="00163750"/>
    <w:rsid w:val="00187998"/>
    <w:rsid w:val="00190297"/>
    <w:rsid w:val="001B4556"/>
    <w:rsid w:val="001C0AA7"/>
    <w:rsid w:val="001D26CA"/>
    <w:rsid w:val="001F00E2"/>
    <w:rsid w:val="001F5367"/>
    <w:rsid w:val="002265C0"/>
    <w:rsid w:val="00227733"/>
    <w:rsid w:val="0027670C"/>
    <w:rsid w:val="002903DA"/>
    <w:rsid w:val="002B5859"/>
    <w:rsid w:val="002D699A"/>
    <w:rsid w:val="002F51F0"/>
    <w:rsid w:val="002F5F28"/>
    <w:rsid w:val="00316EF1"/>
    <w:rsid w:val="00324645"/>
    <w:rsid w:val="00332434"/>
    <w:rsid w:val="003424B4"/>
    <w:rsid w:val="00346A82"/>
    <w:rsid w:val="0035688C"/>
    <w:rsid w:val="003777F4"/>
    <w:rsid w:val="003B2AFF"/>
    <w:rsid w:val="003C26D0"/>
    <w:rsid w:val="003E1902"/>
    <w:rsid w:val="003F48EF"/>
    <w:rsid w:val="00407CD3"/>
    <w:rsid w:val="004158AF"/>
    <w:rsid w:val="00417CE4"/>
    <w:rsid w:val="00470BB7"/>
    <w:rsid w:val="00472A9F"/>
    <w:rsid w:val="00494800"/>
    <w:rsid w:val="004A6399"/>
    <w:rsid w:val="004A68A5"/>
    <w:rsid w:val="004A6DD4"/>
    <w:rsid w:val="004B1B3C"/>
    <w:rsid w:val="004C02C7"/>
    <w:rsid w:val="004E105E"/>
    <w:rsid w:val="00500BD8"/>
    <w:rsid w:val="00535BD4"/>
    <w:rsid w:val="00540428"/>
    <w:rsid w:val="00550C02"/>
    <w:rsid w:val="005511AB"/>
    <w:rsid w:val="005851A4"/>
    <w:rsid w:val="00595E65"/>
    <w:rsid w:val="005978FA"/>
    <w:rsid w:val="005B2F2B"/>
    <w:rsid w:val="005C3DE7"/>
    <w:rsid w:val="005D259D"/>
    <w:rsid w:val="00604AD0"/>
    <w:rsid w:val="00605465"/>
    <w:rsid w:val="00653C16"/>
    <w:rsid w:val="006713C3"/>
    <w:rsid w:val="00675B68"/>
    <w:rsid w:val="00686EC2"/>
    <w:rsid w:val="00694A3D"/>
    <w:rsid w:val="00696A78"/>
    <w:rsid w:val="006B20F0"/>
    <w:rsid w:val="006F1C8A"/>
    <w:rsid w:val="00734597"/>
    <w:rsid w:val="00773F50"/>
    <w:rsid w:val="007900A3"/>
    <w:rsid w:val="007A3B88"/>
    <w:rsid w:val="007B335C"/>
    <w:rsid w:val="007E4B14"/>
    <w:rsid w:val="007F2E37"/>
    <w:rsid w:val="00850D30"/>
    <w:rsid w:val="0089351F"/>
    <w:rsid w:val="008C3F43"/>
    <w:rsid w:val="00925DC4"/>
    <w:rsid w:val="0094684E"/>
    <w:rsid w:val="00964CB4"/>
    <w:rsid w:val="00984570"/>
    <w:rsid w:val="009861B1"/>
    <w:rsid w:val="009907B6"/>
    <w:rsid w:val="009A7FFD"/>
    <w:rsid w:val="009C6334"/>
    <w:rsid w:val="00A17592"/>
    <w:rsid w:val="00A21472"/>
    <w:rsid w:val="00A8338C"/>
    <w:rsid w:val="00A97188"/>
    <w:rsid w:val="00AE4B0B"/>
    <w:rsid w:val="00B259C9"/>
    <w:rsid w:val="00B41D8D"/>
    <w:rsid w:val="00B66F73"/>
    <w:rsid w:val="00B74ED6"/>
    <w:rsid w:val="00BD4A6F"/>
    <w:rsid w:val="00C40705"/>
    <w:rsid w:val="00CA26F2"/>
    <w:rsid w:val="00CA6C3E"/>
    <w:rsid w:val="00CC7888"/>
    <w:rsid w:val="00CF03D7"/>
    <w:rsid w:val="00D0769A"/>
    <w:rsid w:val="00D44B14"/>
    <w:rsid w:val="00D550B9"/>
    <w:rsid w:val="00DA641E"/>
    <w:rsid w:val="00DC21CF"/>
    <w:rsid w:val="00DC6016"/>
    <w:rsid w:val="00DC7323"/>
    <w:rsid w:val="00DD1164"/>
    <w:rsid w:val="00E45473"/>
    <w:rsid w:val="00E65E26"/>
    <w:rsid w:val="00E86DA5"/>
    <w:rsid w:val="00E9487A"/>
    <w:rsid w:val="00F458BF"/>
    <w:rsid w:val="00F52F2B"/>
    <w:rsid w:val="00F70C62"/>
    <w:rsid w:val="00F715B6"/>
    <w:rsid w:val="00F71A99"/>
    <w:rsid w:val="00F94D27"/>
    <w:rsid w:val="00FB519C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32214"/>
  <w15:chartTrackingRefBased/>
  <w15:docId w15:val="{DD67FE4F-2070-43D6-A6A4-8689CC97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4B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6D62D7D9FB4087A24A41EB0D066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4365C-5AE5-4E39-9B10-0FC2EE5A483E}"/>
      </w:docPartPr>
      <w:docPartBody>
        <w:p w:rsidR="002C62FF" w:rsidRDefault="00424A51" w:rsidP="00424A51">
          <w:pPr>
            <w:pStyle w:val="376D62D7D9FB4087A24A41EB0D066FD2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92E10D6279BE4B8CA4FE04585124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4325B-9A07-41C1-A444-CB28DD5016AF}"/>
      </w:docPartPr>
      <w:docPartBody>
        <w:p w:rsidR="002C62FF" w:rsidRDefault="00424A51" w:rsidP="00424A51">
          <w:pPr>
            <w:pStyle w:val="92E10D6279BE4B8CA4FE045851243B3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CE89F95E7B4B40C7A9A90E226AF8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2503C-462D-4A91-A6CD-1AEEC51ECE3B}"/>
      </w:docPartPr>
      <w:docPartBody>
        <w:p w:rsidR="002C62FF" w:rsidRDefault="00424A51" w:rsidP="00424A51">
          <w:pPr>
            <w:pStyle w:val="CE89F95E7B4B40C7A9A90E226AF80EE3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65DAF9344A1843AAB6CCA4540D8B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4211-6356-432F-A04D-8253D6A5CA99}"/>
      </w:docPartPr>
      <w:docPartBody>
        <w:p w:rsidR="002C62FF" w:rsidRDefault="00424A51" w:rsidP="00424A51">
          <w:pPr>
            <w:pStyle w:val="65DAF9344A1843AAB6CCA4540D8B2F86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766533909F14452C832A23A7F781B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F67F-DBC2-4D15-A06A-C4256FAD2DEC}"/>
      </w:docPartPr>
      <w:docPartBody>
        <w:p w:rsidR="002C62FF" w:rsidRDefault="00424A51" w:rsidP="00424A51">
          <w:pPr>
            <w:pStyle w:val="766533909F14452C832A23A7F781BD7F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6CB1222F3FA64AD8ABDE0E7C5799B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242F-2DAE-4C46-87BA-BDC3BC47FF5B}"/>
      </w:docPartPr>
      <w:docPartBody>
        <w:p w:rsidR="002C62FF" w:rsidRDefault="00424A51" w:rsidP="00424A51">
          <w:pPr>
            <w:pStyle w:val="6CB1222F3FA64AD8ABDE0E7C5799B610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25E3107470E84DA9880E6A6D7F26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7BFC-16EA-461B-A4F5-5EEC835BB82F}"/>
      </w:docPartPr>
      <w:docPartBody>
        <w:p w:rsidR="002C62FF" w:rsidRDefault="00424A51" w:rsidP="00424A51">
          <w:pPr>
            <w:pStyle w:val="25E3107470E84DA9880E6A6D7F26BCF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2F2B4C1655F4408C84E4C7C6CFE90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69D27-DB0D-465D-A552-E2D163F4B2CE}"/>
      </w:docPartPr>
      <w:docPartBody>
        <w:p w:rsidR="002C62FF" w:rsidRDefault="00424A51" w:rsidP="00424A51">
          <w:pPr>
            <w:pStyle w:val="2F2B4C1655F4408C84E4C7C6CFE905A3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ED832B5135D24A48BEE9E51A75DE1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B20CC-6C0F-4C1C-8CBC-9E6F5EE45DEA}"/>
      </w:docPartPr>
      <w:docPartBody>
        <w:p w:rsidR="002C62FF" w:rsidRDefault="00424A51" w:rsidP="00424A51">
          <w:pPr>
            <w:pStyle w:val="ED832B5135D24A48BEE9E51A75DE102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D5B59455A5F14E228E0169A47C86D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DFA0-3DE3-4C59-8C67-E25D21A9E048}"/>
      </w:docPartPr>
      <w:docPartBody>
        <w:p w:rsidR="002C62FF" w:rsidRDefault="00424A51" w:rsidP="00424A51">
          <w:pPr>
            <w:pStyle w:val="D5B59455A5F14E228E0169A47C86DD88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51"/>
    <w:rsid w:val="002C62FF"/>
    <w:rsid w:val="0042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A51"/>
    <w:rPr>
      <w:color w:val="808080"/>
    </w:rPr>
  </w:style>
  <w:style w:type="paragraph" w:customStyle="1" w:styleId="376D62D7D9FB4087A24A41EB0D066FD2">
    <w:name w:val="376D62D7D9FB4087A24A41EB0D066FD2"/>
    <w:rsid w:val="00424A51"/>
  </w:style>
  <w:style w:type="paragraph" w:customStyle="1" w:styleId="92E10D6279BE4B8CA4FE045851243B3B">
    <w:name w:val="92E10D6279BE4B8CA4FE045851243B3B"/>
    <w:rsid w:val="00424A51"/>
  </w:style>
  <w:style w:type="paragraph" w:customStyle="1" w:styleId="CE89F95E7B4B40C7A9A90E226AF80EE3">
    <w:name w:val="CE89F95E7B4B40C7A9A90E226AF80EE3"/>
    <w:rsid w:val="00424A51"/>
  </w:style>
  <w:style w:type="paragraph" w:customStyle="1" w:styleId="65DAF9344A1843AAB6CCA4540D8B2F86">
    <w:name w:val="65DAF9344A1843AAB6CCA4540D8B2F86"/>
    <w:rsid w:val="00424A51"/>
  </w:style>
  <w:style w:type="paragraph" w:customStyle="1" w:styleId="766533909F14452C832A23A7F781BD7F">
    <w:name w:val="766533909F14452C832A23A7F781BD7F"/>
    <w:rsid w:val="00424A51"/>
  </w:style>
  <w:style w:type="paragraph" w:customStyle="1" w:styleId="6CB1222F3FA64AD8ABDE0E7C5799B610">
    <w:name w:val="6CB1222F3FA64AD8ABDE0E7C5799B610"/>
    <w:rsid w:val="00424A51"/>
  </w:style>
  <w:style w:type="paragraph" w:customStyle="1" w:styleId="25E3107470E84DA9880E6A6D7F26BCFB">
    <w:name w:val="25E3107470E84DA9880E6A6D7F26BCFB"/>
    <w:rsid w:val="00424A51"/>
  </w:style>
  <w:style w:type="paragraph" w:customStyle="1" w:styleId="2F2B4C1655F4408C84E4C7C6CFE905A3">
    <w:name w:val="2F2B4C1655F4408C84E4C7C6CFE905A3"/>
    <w:rsid w:val="00424A51"/>
  </w:style>
  <w:style w:type="paragraph" w:customStyle="1" w:styleId="ED832B5135D24A48BEE9E51A75DE102B">
    <w:name w:val="ED832B5135D24A48BEE9E51A75DE102B"/>
    <w:rsid w:val="00424A51"/>
  </w:style>
  <w:style w:type="paragraph" w:customStyle="1" w:styleId="D5B59455A5F14E228E0169A47C86DD88">
    <w:name w:val="D5B59455A5F14E228E0169A47C86DD88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6D62D7D9FB4087A24A41EB0D066FD21">
    <w:name w:val="376D62D7D9FB4087A24A41EB0D066FD2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E10D6279BE4B8CA4FE045851243B3B1">
    <w:name w:val="92E10D6279BE4B8CA4FE045851243B3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89F95E7B4B40C7A9A90E226AF80EE31">
    <w:name w:val="CE89F95E7B4B40C7A9A90E226AF80EE3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DAF9344A1843AAB6CCA4540D8B2F861">
    <w:name w:val="65DAF9344A1843AAB6CCA4540D8B2F86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6533909F14452C832A23A7F781BD7F1">
    <w:name w:val="766533909F14452C832A23A7F781BD7F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1222F3FA64AD8ABDE0E7C5799B6101">
    <w:name w:val="6CB1222F3FA64AD8ABDE0E7C5799B610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E3107470E84DA9880E6A6D7F26BCFB1">
    <w:name w:val="25E3107470E84DA9880E6A6D7F26BCF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2B4C1655F4408C84E4C7C6CFE905A31">
    <w:name w:val="2F2B4C1655F4408C84E4C7C6CFE905A3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832B5135D24A48BEE9E51A75DE102B1">
    <w:name w:val="ED832B5135D24A48BEE9E51A75DE102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ffdff4efe942b39c643d8a02fa1cf854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479382961cb462aba8e694c1da566d34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2019-07-16T04:00:00+00:00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https://www.dot.state.oh.us/Divisions/Engineering/RealEstate/Form%20Examples/example%20of%20RE%2060-1%20Negotiator%20Notes.pdf</Url>
      <Description>Example of RE 60-1 Negotiator Notes</Description>
    </Examp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13A0-5013-4D16-8EDC-2562C951D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5FE02-F448-4050-8B06-EEDEA7A5F58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8366301-8822-4615-b18f-186ab8913ba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03C704-772F-465E-ADFF-5DB8576426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6E7B15-C8AC-4262-9D4F-E05200FBFE8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6BBF0F9-A7F1-4C2A-BA3F-AAF1CD68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60-1 Negotiator Notes</vt:lpstr>
    </vt:vector>
  </TitlesOfParts>
  <Company>Ohio Department of Transportation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60-1 Negotiator Notes</dc:title>
  <dc:subject/>
  <dc:creator>deaton</dc:creator>
  <cp:keywords/>
  <dc:description/>
  <cp:lastModifiedBy>Kimber Heim</cp:lastModifiedBy>
  <cp:revision>2</cp:revision>
  <cp:lastPrinted>2007-11-21T20:08:00Z</cp:lastPrinted>
  <dcterms:created xsi:type="dcterms:W3CDTF">2021-03-29T17:57:00Z</dcterms:created>
  <dcterms:modified xsi:type="dcterms:W3CDTF">2021-03-29T17:57:00Z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ContentTypeId">
    <vt:lpwstr>0x0101002242256823B0F14CA16017ADA4335EBA</vt:lpwstr>
  </property>
</Properties>
</file>